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C5DBC" w14:textId="77777777" w:rsidR="00C315C8" w:rsidRPr="00C315C8" w:rsidRDefault="00C315C8" w:rsidP="00C315C8">
      <w:pPr>
        <w:jc w:val="both"/>
        <w:rPr>
          <w:rFonts w:ascii="Times New Roman" w:hAnsi="Times New Roman" w:cs="Times New Roman"/>
          <w:sz w:val="32"/>
          <w:szCs w:val="32"/>
        </w:rPr>
      </w:pPr>
      <w:r w:rsidRPr="00C315C8">
        <w:rPr>
          <w:rFonts w:ascii="Times New Roman" w:hAnsi="Times New Roman" w:cs="Times New Roman"/>
          <w:sz w:val="32"/>
          <w:szCs w:val="32"/>
        </w:rPr>
        <w:t>Празднование дня Победы-важное событие для всех людей нашей страны. Оно не может пройти незамеченным и для дошколят. 5 мая в нашем детском саду прошёл музыкально-тематический праздник, посвящённый дню Победы.</w:t>
      </w:r>
    </w:p>
    <w:p w14:paraId="5E350190" w14:textId="77777777" w:rsidR="00C315C8" w:rsidRPr="00C315C8" w:rsidRDefault="00C315C8" w:rsidP="00C315C8">
      <w:pPr>
        <w:jc w:val="both"/>
        <w:rPr>
          <w:rFonts w:ascii="Times New Roman" w:hAnsi="Times New Roman" w:cs="Times New Roman"/>
          <w:sz w:val="32"/>
          <w:szCs w:val="32"/>
        </w:rPr>
      </w:pPr>
      <w:r w:rsidRPr="00C315C8">
        <w:rPr>
          <w:rFonts w:ascii="Times New Roman" w:hAnsi="Times New Roman" w:cs="Times New Roman"/>
          <w:sz w:val="32"/>
          <w:szCs w:val="32"/>
        </w:rPr>
        <w:t>В преддверии праздника был реализован краткосрочный проект "Главный праздник страны". В процессе реализации проекта, воспитатели ознакомили детей с военными наградами, профессиями, техникой. Совместно с родителями оформили центры патриотического воспитания, где поместили портреты воевавших родственников. Приняли участие в акции "Читаем детям о войне"</w:t>
      </w:r>
    </w:p>
    <w:p w14:paraId="3289CC5A" w14:textId="77777777" w:rsidR="00C315C8" w:rsidRPr="00C315C8" w:rsidRDefault="00C315C8" w:rsidP="00C315C8">
      <w:pPr>
        <w:jc w:val="both"/>
        <w:rPr>
          <w:rFonts w:ascii="Times New Roman" w:hAnsi="Times New Roman" w:cs="Times New Roman"/>
          <w:sz w:val="32"/>
          <w:szCs w:val="32"/>
        </w:rPr>
      </w:pPr>
      <w:r w:rsidRPr="00C315C8">
        <w:rPr>
          <w:rFonts w:ascii="Times New Roman" w:hAnsi="Times New Roman" w:cs="Times New Roman"/>
          <w:sz w:val="32"/>
          <w:szCs w:val="32"/>
        </w:rPr>
        <w:t>Сотрудники и воспитанники почтили память погибших в ВОВ минутой молчания.</w:t>
      </w:r>
    </w:p>
    <w:p w14:paraId="6B7166C5" w14:textId="280DC26A" w:rsidR="00C315C8" w:rsidRPr="00C315C8" w:rsidRDefault="00C315C8" w:rsidP="00C315C8">
      <w:pPr>
        <w:jc w:val="both"/>
        <w:rPr>
          <w:rFonts w:ascii="Times New Roman" w:hAnsi="Times New Roman" w:cs="Times New Roman"/>
          <w:sz w:val="32"/>
          <w:szCs w:val="32"/>
        </w:rPr>
      </w:pPr>
      <w:r w:rsidRPr="00C315C8">
        <w:rPr>
          <w:rFonts w:ascii="Times New Roman" w:hAnsi="Times New Roman" w:cs="Times New Roman"/>
          <w:sz w:val="32"/>
          <w:szCs w:val="32"/>
        </w:rPr>
        <w:t>Концерт, подготовленный силами детей под руководством музыкального руководителя А.С.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315C8">
        <w:rPr>
          <w:rFonts w:ascii="Times New Roman" w:hAnsi="Times New Roman" w:cs="Times New Roman"/>
          <w:sz w:val="32"/>
          <w:szCs w:val="32"/>
        </w:rPr>
        <w:t>Авериной прошел в теплой обстановке. Дети пели, читали стихи, танцевали.</w:t>
      </w:r>
      <w:r w:rsidRPr="00C315C8">
        <w:rPr>
          <w:rFonts w:ascii="Times New Roman" w:hAnsi="Times New Roman" w:cs="Times New Roman"/>
          <w:sz w:val="32"/>
          <w:szCs w:val="32"/>
        </w:rPr>
        <w:t xml:space="preserve"> </w:t>
      </w:r>
      <w:r w:rsidRPr="00C315C8">
        <w:rPr>
          <w:rFonts w:ascii="Times New Roman" w:hAnsi="Times New Roman" w:cs="Times New Roman"/>
          <w:sz w:val="32"/>
          <w:szCs w:val="32"/>
        </w:rPr>
        <w:t>Коллектив нашего детского сада от всей души поздравляет всех с наступающим праздником и желает всем мирного неба!</w:t>
      </w:r>
    </w:p>
    <w:p w14:paraId="6AB3F30C" w14:textId="77777777" w:rsidR="00C315C8" w:rsidRDefault="00C315C8" w:rsidP="00C315C8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788077BE" w14:textId="6554364C" w:rsidR="00C315C8" w:rsidRPr="00C315C8" w:rsidRDefault="00C315C8" w:rsidP="00C315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717488" wp14:editId="206888C8">
            <wp:extent cx="5920740" cy="4282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AEAE" w14:textId="77777777" w:rsidR="00C315C8" w:rsidRDefault="00C315C8" w:rsidP="00C315C8"/>
    <w:p w14:paraId="5E003063" w14:textId="77777777" w:rsidR="00C315C8" w:rsidRDefault="00C315C8" w:rsidP="00C315C8"/>
    <w:p w14:paraId="4B80B965" w14:textId="77777777" w:rsidR="00C315C8" w:rsidRDefault="00C315C8">
      <w:pPr>
        <w:rPr>
          <w:noProof/>
        </w:rPr>
      </w:pPr>
    </w:p>
    <w:p w14:paraId="717CD58B" w14:textId="77777777" w:rsidR="00C315C8" w:rsidRDefault="00C315C8">
      <w:pPr>
        <w:rPr>
          <w:noProof/>
        </w:rPr>
      </w:pPr>
    </w:p>
    <w:p w14:paraId="2A2571AC" w14:textId="77777777" w:rsidR="00C315C8" w:rsidRDefault="00C315C8">
      <w:pPr>
        <w:rPr>
          <w:noProof/>
        </w:rPr>
      </w:pPr>
    </w:p>
    <w:p w14:paraId="497D6109" w14:textId="7986AF58" w:rsidR="00FF2ED3" w:rsidRDefault="00C315C8">
      <w:pPr>
        <w:rPr>
          <w:noProof/>
        </w:rPr>
      </w:pPr>
      <w:r>
        <w:rPr>
          <w:noProof/>
        </w:rPr>
        <w:drawing>
          <wp:inline distT="0" distB="0" distL="0" distR="0" wp14:anchorId="323EBDD2" wp14:editId="172CFB04">
            <wp:extent cx="5935980" cy="79171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B755" w14:textId="3FE3152A" w:rsidR="00C315C8" w:rsidRPr="00C315C8" w:rsidRDefault="00C315C8" w:rsidP="00C315C8"/>
    <w:p w14:paraId="05AFCB92" w14:textId="44215550" w:rsidR="00C315C8" w:rsidRPr="00C315C8" w:rsidRDefault="00C315C8" w:rsidP="00C315C8"/>
    <w:p w14:paraId="4DD2BD85" w14:textId="28BD80E4" w:rsidR="00C315C8" w:rsidRDefault="00C315C8" w:rsidP="00C315C8">
      <w:pPr>
        <w:rPr>
          <w:noProof/>
        </w:rPr>
      </w:pPr>
    </w:p>
    <w:p w14:paraId="0906820C" w14:textId="59B7CA51" w:rsidR="00C315C8" w:rsidRDefault="00C315C8" w:rsidP="00C315C8">
      <w:pPr>
        <w:jc w:val="center"/>
      </w:pPr>
    </w:p>
    <w:p w14:paraId="7AD97BF6" w14:textId="6037E0C2" w:rsidR="00C315C8" w:rsidRDefault="00C315C8" w:rsidP="00C315C8">
      <w:pPr>
        <w:jc w:val="center"/>
      </w:pPr>
      <w:r>
        <w:rPr>
          <w:noProof/>
        </w:rPr>
        <w:lastRenderedPageBreak/>
        <w:drawing>
          <wp:inline distT="0" distB="0" distL="0" distR="0" wp14:anchorId="2488116E" wp14:editId="7FC7F8E0">
            <wp:extent cx="5935980" cy="7917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6005" w14:textId="218E8F16" w:rsidR="00C315C8" w:rsidRPr="00C315C8" w:rsidRDefault="00C315C8" w:rsidP="00C315C8"/>
    <w:p w14:paraId="75140EB7" w14:textId="1D856683" w:rsidR="00C315C8" w:rsidRPr="00C315C8" w:rsidRDefault="00C315C8" w:rsidP="00C315C8"/>
    <w:p w14:paraId="21BA75F3" w14:textId="094BB443" w:rsidR="00C315C8" w:rsidRPr="00C315C8" w:rsidRDefault="00C315C8" w:rsidP="00C315C8"/>
    <w:p w14:paraId="384F1EAB" w14:textId="4E586607" w:rsidR="00C315C8" w:rsidRDefault="00C315C8" w:rsidP="00C315C8"/>
    <w:p w14:paraId="304F0791" w14:textId="13C6ABD5" w:rsidR="00C315C8" w:rsidRDefault="00C315C8" w:rsidP="00C315C8">
      <w:pPr>
        <w:tabs>
          <w:tab w:val="left" w:pos="7032"/>
        </w:tabs>
      </w:pPr>
      <w:r>
        <w:tab/>
      </w:r>
    </w:p>
    <w:p w14:paraId="47BAC56C" w14:textId="63349F2B" w:rsidR="00C315C8" w:rsidRDefault="00C315C8" w:rsidP="00C315C8">
      <w:pPr>
        <w:tabs>
          <w:tab w:val="left" w:pos="7032"/>
        </w:tabs>
      </w:pPr>
    </w:p>
    <w:p w14:paraId="282A6BDC" w14:textId="0150C250" w:rsidR="00C315C8" w:rsidRDefault="00C315C8" w:rsidP="00C315C8">
      <w:pPr>
        <w:tabs>
          <w:tab w:val="left" w:pos="7032"/>
        </w:tabs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6377F6BF" wp14:editId="0832738C">
            <wp:extent cx="5935980" cy="3345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3577A4CC" wp14:editId="6914AB44">
            <wp:extent cx="5935980" cy="3345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04413" wp14:editId="21ABFA5E">
            <wp:extent cx="5935980" cy="3337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06490" wp14:editId="36A35408">
            <wp:extent cx="5935980" cy="44500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63D6" w14:textId="191DD2BD" w:rsidR="00C315C8" w:rsidRPr="00C315C8" w:rsidRDefault="00C315C8" w:rsidP="00C315C8">
      <w:pPr>
        <w:tabs>
          <w:tab w:val="left" w:pos="7032"/>
        </w:tabs>
      </w:pPr>
      <w:r>
        <w:rPr>
          <w:noProof/>
        </w:rPr>
        <w:lastRenderedPageBreak/>
        <w:drawing>
          <wp:inline distT="0" distB="0" distL="0" distR="0" wp14:anchorId="4417741B" wp14:editId="247DC64C">
            <wp:extent cx="5935980" cy="59359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37E02" wp14:editId="296FA273">
            <wp:extent cx="5935980" cy="5935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5C8" w:rsidRPr="00C315C8" w:rsidSect="00C315C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D3"/>
    <w:rsid w:val="00C315C8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B50C1"/>
  <w15:chartTrackingRefBased/>
  <w15:docId w15:val="{0A9A828D-C383-4A31-989D-FE5CE3B73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Богачева</dc:creator>
  <cp:keywords/>
  <dc:description/>
  <cp:lastModifiedBy>Ольга Богачева</cp:lastModifiedBy>
  <cp:revision>2</cp:revision>
  <dcterms:created xsi:type="dcterms:W3CDTF">2022-05-12T03:03:00Z</dcterms:created>
  <dcterms:modified xsi:type="dcterms:W3CDTF">2022-05-12T03:07:00Z</dcterms:modified>
</cp:coreProperties>
</file>